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18A" w:rsidRPr="00080D29" w:rsidRDefault="00BF018A" w:rsidP="00BF018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80D29">
        <w:rPr>
          <w:rFonts w:ascii="Times New Roman" w:hAnsi="Times New Roman" w:cs="Times New Roman"/>
          <w:sz w:val="26"/>
          <w:szCs w:val="26"/>
        </w:rPr>
        <w:t>ДУМА</w:t>
      </w:r>
    </w:p>
    <w:p w:rsidR="00BF018A" w:rsidRPr="00080D29" w:rsidRDefault="00BF018A" w:rsidP="00BF018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80D29">
        <w:rPr>
          <w:rFonts w:ascii="Times New Roman" w:hAnsi="Times New Roman" w:cs="Times New Roman"/>
          <w:sz w:val="26"/>
          <w:szCs w:val="26"/>
        </w:rPr>
        <w:t>ТЕРНЕЙСКОГО МУНИЦИПАЛЬНОГО РАЙОНА</w:t>
      </w:r>
    </w:p>
    <w:p w:rsidR="00BF018A" w:rsidRPr="00080D29" w:rsidRDefault="00BF018A" w:rsidP="00BF018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80D29">
        <w:rPr>
          <w:rFonts w:ascii="Times New Roman" w:hAnsi="Times New Roman" w:cs="Times New Roman"/>
          <w:sz w:val="26"/>
          <w:szCs w:val="26"/>
        </w:rPr>
        <w:t xml:space="preserve"> (пятый созыв)</w:t>
      </w:r>
    </w:p>
    <w:p w:rsidR="00BF018A" w:rsidRPr="00080D29" w:rsidRDefault="00BF018A" w:rsidP="00BF018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BF018A" w:rsidRPr="00080D29" w:rsidRDefault="00BF018A" w:rsidP="00BF018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80D29">
        <w:rPr>
          <w:rFonts w:ascii="Times New Roman" w:hAnsi="Times New Roman" w:cs="Times New Roman"/>
          <w:sz w:val="26"/>
          <w:szCs w:val="26"/>
        </w:rPr>
        <w:t>РЕШЕНИЕ</w:t>
      </w:r>
    </w:p>
    <w:p w:rsidR="00080D29" w:rsidRPr="00080D29" w:rsidRDefault="00080D29" w:rsidP="00BF018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BF018A" w:rsidRPr="00080D29" w:rsidRDefault="00080D29" w:rsidP="00BF018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080D29">
        <w:rPr>
          <w:rFonts w:ascii="Times New Roman" w:hAnsi="Times New Roman" w:cs="Times New Roman"/>
          <w:sz w:val="26"/>
          <w:szCs w:val="26"/>
        </w:rPr>
        <w:t>26 июля 2016г.</w:t>
      </w:r>
      <w:r w:rsidRPr="00080D29">
        <w:rPr>
          <w:rFonts w:ascii="Times New Roman" w:hAnsi="Times New Roman" w:cs="Times New Roman"/>
          <w:b w:val="0"/>
          <w:sz w:val="26"/>
          <w:szCs w:val="26"/>
        </w:rPr>
        <w:tab/>
      </w:r>
      <w:r w:rsidRPr="00080D29">
        <w:rPr>
          <w:rFonts w:ascii="Times New Roman" w:hAnsi="Times New Roman" w:cs="Times New Roman"/>
          <w:b w:val="0"/>
          <w:sz w:val="26"/>
          <w:szCs w:val="26"/>
        </w:rPr>
        <w:tab/>
      </w:r>
      <w:r w:rsidRPr="00080D29">
        <w:rPr>
          <w:rFonts w:ascii="Times New Roman" w:hAnsi="Times New Roman" w:cs="Times New Roman"/>
          <w:b w:val="0"/>
          <w:sz w:val="26"/>
          <w:szCs w:val="26"/>
        </w:rPr>
        <w:tab/>
        <w:t xml:space="preserve">       </w:t>
      </w:r>
      <w:r w:rsidR="00BF018A" w:rsidRPr="00080D29">
        <w:rPr>
          <w:rFonts w:ascii="Times New Roman" w:hAnsi="Times New Roman" w:cs="Times New Roman"/>
          <w:b w:val="0"/>
          <w:sz w:val="26"/>
          <w:szCs w:val="26"/>
        </w:rPr>
        <w:t xml:space="preserve">  пгт. Терней</w:t>
      </w:r>
      <w:r w:rsidR="00BF018A" w:rsidRPr="00080D29">
        <w:rPr>
          <w:rFonts w:ascii="Times New Roman" w:hAnsi="Times New Roman" w:cs="Times New Roman"/>
          <w:b w:val="0"/>
          <w:sz w:val="26"/>
          <w:szCs w:val="26"/>
        </w:rPr>
        <w:tab/>
      </w:r>
      <w:r w:rsidR="00BF018A" w:rsidRPr="00080D29">
        <w:rPr>
          <w:rFonts w:ascii="Times New Roman" w:hAnsi="Times New Roman" w:cs="Times New Roman"/>
          <w:b w:val="0"/>
          <w:sz w:val="26"/>
          <w:szCs w:val="26"/>
        </w:rPr>
        <w:tab/>
      </w:r>
      <w:r w:rsidR="00BF018A" w:rsidRPr="00080D29">
        <w:rPr>
          <w:rFonts w:ascii="Times New Roman" w:hAnsi="Times New Roman" w:cs="Times New Roman"/>
          <w:b w:val="0"/>
          <w:sz w:val="26"/>
          <w:szCs w:val="26"/>
        </w:rPr>
        <w:tab/>
      </w:r>
      <w:r w:rsidR="00BF018A" w:rsidRPr="00080D29">
        <w:rPr>
          <w:rFonts w:ascii="Times New Roman" w:hAnsi="Times New Roman" w:cs="Times New Roman"/>
          <w:b w:val="0"/>
          <w:sz w:val="26"/>
          <w:szCs w:val="26"/>
        </w:rPr>
        <w:tab/>
      </w:r>
      <w:r w:rsidR="00BF018A" w:rsidRPr="00080D29">
        <w:rPr>
          <w:rFonts w:ascii="Times New Roman" w:hAnsi="Times New Roman" w:cs="Times New Roman"/>
          <w:b w:val="0"/>
          <w:sz w:val="26"/>
          <w:szCs w:val="26"/>
        </w:rPr>
        <w:tab/>
      </w:r>
      <w:r w:rsidR="00BF018A" w:rsidRPr="00080D29">
        <w:rPr>
          <w:rFonts w:ascii="Times New Roman" w:hAnsi="Times New Roman" w:cs="Times New Roman"/>
          <w:sz w:val="26"/>
          <w:szCs w:val="26"/>
        </w:rPr>
        <w:t xml:space="preserve">№ </w:t>
      </w:r>
      <w:r w:rsidRPr="00080D29">
        <w:rPr>
          <w:rFonts w:ascii="Times New Roman" w:hAnsi="Times New Roman" w:cs="Times New Roman"/>
          <w:sz w:val="26"/>
          <w:szCs w:val="26"/>
        </w:rPr>
        <w:t>383</w:t>
      </w:r>
    </w:p>
    <w:p w:rsidR="005830B1" w:rsidRPr="00080D29" w:rsidRDefault="005830B1" w:rsidP="005830B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5830B1" w:rsidRPr="00080D29" w:rsidRDefault="005830B1" w:rsidP="00BF018A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5830B1" w:rsidRPr="00080D29" w:rsidRDefault="00BF018A" w:rsidP="00BF018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080D29">
        <w:rPr>
          <w:rFonts w:ascii="Times New Roman" w:hAnsi="Times New Roman" w:cs="Times New Roman"/>
          <w:sz w:val="26"/>
          <w:szCs w:val="26"/>
        </w:rPr>
        <w:t>Об утверждении перечня должностей  муниципальной службы в органах местного самоуправления Тернейского муниципального района, при поступлении  на которые граждане,  и при замещении которых муниципальные служащие обязаны представлять сведения о своих доходах, об имуществе и обязательствах имущественного  характера, а также сведения о доходах, об имуществе и обязательствах  имущественного характера своих супруги (супруга) и несовершеннолетних детей,  должностей муниципальной службы, при замещении которых муниципальные</w:t>
      </w:r>
      <w:proofErr w:type="gramEnd"/>
      <w:r w:rsidRPr="00080D29">
        <w:rPr>
          <w:rFonts w:ascii="Times New Roman" w:hAnsi="Times New Roman" w:cs="Times New Roman"/>
          <w:sz w:val="26"/>
          <w:szCs w:val="26"/>
        </w:rPr>
        <w:t xml:space="preserve"> служащие обязаны представлять сведения о своих расходах, а также  сведения о расходах своих супруги (супруга) и несовершеннолетних детей, должностей муниципальной службы на которые распространяются требования статьи 12  Федерального закона от 25.12.2008 № 273-ФЗ  «О противодействии коррупции»</w:t>
      </w:r>
    </w:p>
    <w:p w:rsidR="005830B1" w:rsidRPr="00080D29" w:rsidRDefault="005830B1" w:rsidP="005830B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830B1" w:rsidRPr="00080D29" w:rsidRDefault="005830B1" w:rsidP="00080D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80D29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6" w:history="1">
        <w:r w:rsidRPr="00080D29">
          <w:rPr>
            <w:rFonts w:ascii="Times New Roman" w:hAnsi="Times New Roman" w:cs="Times New Roman"/>
            <w:sz w:val="26"/>
            <w:szCs w:val="26"/>
          </w:rPr>
          <w:t>статьями 8</w:t>
        </w:r>
      </w:hyperlink>
      <w:r w:rsidRPr="00080D29">
        <w:rPr>
          <w:rFonts w:ascii="Times New Roman" w:hAnsi="Times New Roman" w:cs="Times New Roman"/>
          <w:sz w:val="26"/>
          <w:szCs w:val="26"/>
        </w:rPr>
        <w:t xml:space="preserve">, </w:t>
      </w:r>
      <w:hyperlink r:id="rId7" w:history="1">
        <w:r w:rsidRPr="00080D29">
          <w:rPr>
            <w:rFonts w:ascii="Times New Roman" w:hAnsi="Times New Roman" w:cs="Times New Roman"/>
            <w:sz w:val="26"/>
            <w:szCs w:val="26"/>
          </w:rPr>
          <w:t>8.1</w:t>
        </w:r>
      </w:hyperlink>
      <w:r w:rsidRPr="00080D29">
        <w:rPr>
          <w:rFonts w:ascii="Times New Roman" w:hAnsi="Times New Roman" w:cs="Times New Roman"/>
          <w:sz w:val="26"/>
          <w:szCs w:val="26"/>
        </w:rPr>
        <w:t xml:space="preserve">, </w:t>
      </w:r>
      <w:hyperlink r:id="rId8" w:history="1">
        <w:r w:rsidRPr="00080D29">
          <w:rPr>
            <w:rFonts w:ascii="Times New Roman" w:hAnsi="Times New Roman" w:cs="Times New Roman"/>
            <w:sz w:val="26"/>
            <w:szCs w:val="26"/>
          </w:rPr>
          <w:t>12</w:t>
        </w:r>
      </w:hyperlink>
      <w:r w:rsidRPr="00080D29">
        <w:rPr>
          <w:rFonts w:ascii="Times New Roman" w:hAnsi="Times New Roman" w:cs="Times New Roman"/>
          <w:sz w:val="26"/>
          <w:szCs w:val="26"/>
        </w:rPr>
        <w:t xml:space="preserve"> Федерального закона от 25.12.2008 </w:t>
      </w:r>
      <w:r w:rsidR="00BF018A" w:rsidRPr="00080D29">
        <w:rPr>
          <w:rFonts w:ascii="Times New Roman" w:hAnsi="Times New Roman" w:cs="Times New Roman"/>
          <w:sz w:val="26"/>
          <w:szCs w:val="26"/>
        </w:rPr>
        <w:t>№</w:t>
      </w:r>
      <w:r w:rsidRPr="00080D29">
        <w:rPr>
          <w:rFonts w:ascii="Times New Roman" w:hAnsi="Times New Roman" w:cs="Times New Roman"/>
          <w:sz w:val="26"/>
          <w:szCs w:val="26"/>
        </w:rPr>
        <w:t xml:space="preserve"> 273-ФЗ </w:t>
      </w:r>
      <w:r w:rsidR="00BF018A" w:rsidRPr="00080D29">
        <w:rPr>
          <w:rFonts w:ascii="Times New Roman" w:hAnsi="Times New Roman" w:cs="Times New Roman"/>
          <w:sz w:val="26"/>
          <w:szCs w:val="26"/>
        </w:rPr>
        <w:t>«</w:t>
      </w:r>
      <w:r w:rsidRPr="00080D29">
        <w:rPr>
          <w:rFonts w:ascii="Times New Roman" w:hAnsi="Times New Roman" w:cs="Times New Roman"/>
          <w:sz w:val="26"/>
          <w:szCs w:val="26"/>
        </w:rPr>
        <w:t>О противодействии коррупции</w:t>
      </w:r>
      <w:r w:rsidR="00BF018A" w:rsidRPr="00080D29">
        <w:rPr>
          <w:rFonts w:ascii="Times New Roman" w:hAnsi="Times New Roman" w:cs="Times New Roman"/>
          <w:sz w:val="26"/>
          <w:szCs w:val="26"/>
        </w:rPr>
        <w:t>»</w:t>
      </w:r>
      <w:r w:rsidRPr="00080D29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Pr="00080D29">
          <w:rPr>
            <w:rFonts w:ascii="Times New Roman" w:hAnsi="Times New Roman" w:cs="Times New Roman"/>
            <w:sz w:val="26"/>
            <w:szCs w:val="26"/>
          </w:rPr>
          <w:t>статьей 15</w:t>
        </w:r>
      </w:hyperlink>
      <w:r w:rsidRPr="00080D29">
        <w:rPr>
          <w:rFonts w:ascii="Times New Roman" w:hAnsi="Times New Roman" w:cs="Times New Roman"/>
          <w:sz w:val="26"/>
          <w:szCs w:val="26"/>
        </w:rPr>
        <w:t xml:space="preserve"> Федерального закона от 02.03.2007 </w:t>
      </w:r>
      <w:r w:rsidR="00BF018A" w:rsidRPr="00080D29">
        <w:rPr>
          <w:rFonts w:ascii="Times New Roman" w:hAnsi="Times New Roman" w:cs="Times New Roman"/>
          <w:sz w:val="26"/>
          <w:szCs w:val="26"/>
        </w:rPr>
        <w:t>№</w:t>
      </w:r>
      <w:r w:rsidRPr="00080D29">
        <w:rPr>
          <w:rFonts w:ascii="Times New Roman" w:hAnsi="Times New Roman" w:cs="Times New Roman"/>
          <w:sz w:val="26"/>
          <w:szCs w:val="26"/>
        </w:rPr>
        <w:t xml:space="preserve"> 25-ФЗ </w:t>
      </w:r>
      <w:r w:rsidR="00BF018A" w:rsidRPr="00080D29">
        <w:rPr>
          <w:rFonts w:ascii="Times New Roman" w:hAnsi="Times New Roman" w:cs="Times New Roman"/>
          <w:sz w:val="26"/>
          <w:szCs w:val="26"/>
        </w:rPr>
        <w:t>«</w:t>
      </w:r>
      <w:r w:rsidRPr="00080D29">
        <w:rPr>
          <w:rFonts w:ascii="Times New Roman" w:hAnsi="Times New Roman" w:cs="Times New Roman"/>
          <w:sz w:val="26"/>
          <w:szCs w:val="26"/>
        </w:rPr>
        <w:t>О муниципальной службе в Российской Федерации</w:t>
      </w:r>
      <w:r w:rsidR="00BF018A" w:rsidRPr="00080D29">
        <w:rPr>
          <w:rFonts w:ascii="Times New Roman" w:hAnsi="Times New Roman" w:cs="Times New Roman"/>
          <w:sz w:val="26"/>
          <w:szCs w:val="26"/>
        </w:rPr>
        <w:t>»</w:t>
      </w:r>
      <w:r w:rsidRPr="00080D29">
        <w:rPr>
          <w:rFonts w:ascii="Times New Roman" w:hAnsi="Times New Roman" w:cs="Times New Roman"/>
          <w:sz w:val="26"/>
          <w:szCs w:val="26"/>
        </w:rPr>
        <w:t>, стать</w:t>
      </w:r>
      <w:r w:rsidR="003D3B1F" w:rsidRPr="00080D29">
        <w:rPr>
          <w:rFonts w:ascii="Times New Roman" w:hAnsi="Times New Roman" w:cs="Times New Roman"/>
          <w:sz w:val="26"/>
          <w:szCs w:val="26"/>
        </w:rPr>
        <w:t>и</w:t>
      </w:r>
      <w:r w:rsidRPr="00080D29">
        <w:rPr>
          <w:rFonts w:ascii="Times New Roman" w:hAnsi="Times New Roman" w:cs="Times New Roman"/>
          <w:sz w:val="26"/>
          <w:szCs w:val="26"/>
        </w:rPr>
        <w:t xml:space="preserve"> 8 Закона Приморского края от 04.06.2007 </w:t>
      </w:r>
      <w:r w:rsidR="00BF018A" w:rsidRPr="00080D29">
        <w:rPr>
          <w:rFonts w:ascii="Times New Roman" w:hAnsi="Times New Roman" w:cs="Times New Roman"/>
          <w:sz w:val="26"/>
          <w:szCs w:val="26"/>
        </w:rPr>
        <w:t xml:space="preserve">№ </w:t>
      </w:r>
      <w:r w:rsidRPr="00080D29">
        <w:rPr>
          <w:rFonts w:ascii="Times New Roman" w:hAnsi="Times New Roman" w:cs="Times New Roman"/>
          <w:sz w:val="26"/>
          <w:szCs w:val="26"/>
        </w:rPr>
        <w:t xml:space="preserve">82-КЗ (ред. от 05.04.2016) </w:t>
      </w:r>
      <w:r w:rsidR="00BF018A" w:rsidRPr="00080D29">
        <w:rPr>
          <w:rFonts w:ascii="Times New Roman" w:hAnsi="Times New Roman" w:cs="Times New Roman"/>
          <w:sz w:val="26"/>
          <w:szCs w:val="26"/>
        </w:rPr>
        <w:t>«</w:t>
      </w:r>
      <w:r w:rsidRPr="00080D29">
        <w:rPr>
          <w:rFonts w:ascii="Times New Roman" w:hAnsi="Times New Roman" w:cs="Times New Roman"/>
          <w:sz w:val="26"/>
          <w:szCs w:val="26"/>
        </w:rPr>
        <w:t>О муниципальной службе в Приморском крае</w:t>
      </w:r>
      <w:r w:rsidR="00BF018A" w:rsidRPr="00080D29">
        <w:rPr>
          <w:rFonts w:ascii="Times New Roman" w:hAnsi="Times New Roman" w:cs="Times New Roman"/>
          <w:sz w:val="26"/>
          <w:szCs w:val="26"/>
        </w:rPr>
        <w:t>»</w:t>
      </w:r>
      <w:r w:rsidRPr="00080D29"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Pr="00080D29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080D29">
        <w:rPr>
          <w:rFonts w:ascii="Times New Roman" w:hAnsi="Times New Roman" w:cs="Times New Roman"/>
          <w:sz w:val="26"/>
          <w:szCs w:val="26"/>
        </w:rPr>
        <w:t xml:space="preserve"> Те</w:t>
      </w:r>
      <w:r w:rsidR="003D3B1F" w:rsidRPr="00080D29">
        <w:rPr>
          <w:rFonts w:ascii="Times New Roman" w:hAnsi="Times New Roman" w:cs="Times New Roman"/>
          <w:sz w:val="26"/>
          <w:szCs w:val="26"/>
        </w:rPr>
        <w:t>рнейского муниципального района</w:t>
      </w:r>
      <w:r w:rsidRPr="00080D29">
        <w:rPr>
          <w:rFonts w:ascii="Times New Roman" w:hAnsi="Times New Roman" w:cs="Times New Roman"/>
          <w:sz w:val="26"/>
          <w:szCs w:val="26"/>
        </w:rPr>
        <w:t xml:space="preserve">, Дума Тернейского муниципального района  </w:t>
      </w:r>
      <w:proofErr w:type="gramEnd"/>
    </w:p>
    <w:p w:rsidR="00080D29" w:rsidRPr="00080D29" w:rsidRDefault="00080D29" w:rsidP="00080D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F018A" w:rsidRPr="00080D29" w:rsidRDefault="00BF018A" w:rsidP="00080D29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80D29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080D29" w:rsidRPr="00080D29" w:rsidRDefault="00080D29" w:rsidP="00080D2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830B1" w:rsidRPr="00080D29" w:rsidRDefault="005830B1" w:rsidP="00080D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0D29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080D29">
        <w:rPr>
          <w:rFonts w:ascii="Times New Roman" w:hAnsi="Times New Roman" w:cs="Times New Roman"/>
          <w:sz w:val="26"/>
          <w:szCs w:val="26"/>
        </w:rPr>
        <w:t xml:space="preserve">Утвердить </w:t>
      </w:r>
      <w:hyperlink w:anchor="P43" w:history="1">
        <w:r w:rsidRPr="00080D29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Pr="00080D29">
        <w:rPr>
          <w:rFonts w:ascii="Times New Roman" w:hAnsi="Times New Roman" w:cs="Times New Roman"/>
          <w:sz w:val="26"/>
          <w:szCs w:val="26"/>
        </w:rPr>
        <w:t xml:space="preserve"> </w:t>
      </w:r>
      <w:r w:rsidR="0061362C" w:rsidRPr="00080D29">
        <w:rPr>
          <w:rFonts w:ascii="Times New Roman" w:hAnsi="Times New Roman" w:cs="Times New Roman"/>
          <w:sz w:val="26"/>
          <w:szCs w:val="26"/>
        </w:rPr>
        <w:t xml:space="preserve">должностей  муниципальной службы в органах местного самоуправления Тернейского муниципального района, при поступлении  на которые граждане,  и при замещении которых муниципальные служащие обязаны представлять сведения о своих доходах, об имуществе и обязательствах имущественного  характера, </w:t>
      </w:r>
      <w:r w:rsidR="00DD1A39" w:rsidRPr="00080D29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61362C" w:rsidRPr="00080D29">
        <w:rPr>
          <w:rFonts w:ascii="Times New Roman" w:hAnsi="Times New Roman" w:cs="Times New Roman"/>
          <w:sz w:val="26"/>
          <w:szCs w:val="26"/>
        </w:rPr>
        <w:t>сведения о доходах, об имуществе и обязательствах  имущественного характера своих супруги (супруга) и несовершеннолетних детей, должностей муниципальной службы, при замещении которых муниципальные служащие</w:t>
      </w:r>
      <w:proofErr w:type="gramEnd"/>
      <w:r w:rsidR="0061362C" w:rsidRPr="00080D29">
        <w:rPr>
          <w:rFonts w:ascii="Times New Roman" w:hAnsi="Times New Roman" w:cs="Times New Roman"/>
          <w:sz w:val="26"/>
          <w:szCs w:val="26"/>
        </w:rPr>
        <w:t xml:space="preserve"> обязаны представлять сведения о своих расходах</w:t>
      </w:r>
      <w:r w:rsidR="00284731" w:rsidRPr="00080D29"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="0061362C" w:rsidRPr="00080D29">
        <w:rPr>
          <w:rFonts w:ascii="Times New Roman" w:hAnsi="Times New Roman" w:cs="Times New Roman"/>
          <w:sz w:val="26"/>
          <w:szCs w:val="26"/>
        </w:rPr>
        <w:t xml:space="preserve"> сведения о расходах своих супруги (супруга) и несовершеннолетних детей, должностей муниципальной службы на которые распространяются требования статьи 12  </w:t>
      </w:r>
      <w:r w:rsidR="00BF018A" w:rsidRPr="00080D29">
        <w:rPr>
          <w:rFonts w:ascii="Times New Roman" w:hAnsi="Times New Roman" w:cs="Times New Roman"/>
          <w:sz w:val="26"/>
          <w:szCs w:val="26"/>
        </w:rPr>
        <w:t>федерального закона от 25.12.</w:t>
      </w:r>
      <w:r w:rsidR="00080D29" w:rsidRPr="00080D29">
        <w:rPr>
          <w:rFonts w:ascii="Times New Roman" w:hAnsi="Times New Roman" w:cs="Times New Roman"/>
          <w:sz w:val="26"/>
          <w:szCs w:val="26"/>
        </w:rPr>
        <w:t>2008 № 273-ФЗ</w:t>
      </w:r>
      <w:r w:rsidR="0061362C" w:rsidRPr="00080D29">
        <w:rPr>
          <w:rFonts w:ascii="Times New Roman" w:hAnsi="Times New Roman" w:cs="Times New Roman"/>
          <w:sz w:val="26"/>
          <w:szCs w:val="26"/>
        </w:rPr>
        <w:t xml:space="preserve"> </w:t>
      </w:r>
      <w:r w:rsidR="00BF018A" w:rsidRPr="00080D29">
        <w:rPr>
          <w:rFonts w:ascii="Times New Roman" w:hAnsi="Times New Roman" w:cs="Times New Roman"/>
          <w:sz w:val="26"/>
          <w:szCs w:val="26"/>
        </w:rPr>
        <w:t>«О</w:t>
      </w:r>
      <w:r w:rsidR="0061362C" w:rsidRPr="00080D29">
        <w:rPr>
          <w:rFonts w:ascii="Times New Roman" w:hAnsi="Times New Roman" w:cs="Times New Roman"/>
          <w:sz w:val="26"/>
          <w:szCs w:val="26"/>
        </w:rPr>
        <w:t xml:space="preserve"> противодействии коррупции</w:t>
      </w:r>
      <w:r w:rsidR="00BF018A" w:rsidRPr="00080D29">
        <w:rPr>
          <w:rFonts w:ascii="Times New Roman" w:hAnsi="Times New Roman" w:cs="Times New Roman"/>
          <w:sz w:val="26"/>
          <w:szCs w:val="26"/>
        </w:rPr>
        <w:t>».</w:t>
      </w:r>
    </w:p>
    <w:p w:rsidR="005A421E" w:rsidRPr="00080D29" w:rsidRDefault="005830B1" w:rsidP="00080D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0D29">
        <w:rPr>
          <w:rFonts w:ascii="Times New Roman" w:hAnsi="Times New Roman" w:cs="Times New Roman"/>
          <w:sz w:val="26"/>
          <w:szCs w:val="26"/>
        </w:rPr>
        <w:t xml:space="preserve">2. </w:t>
      </w:r>
      <w:r w:rsidR="005A421E" w:rsidRPr="00080D29">
        <w:rPr>
          <w:rFonts w:ascii="Times New Roman" w:hAnsi="Times New Roman" w:cs="Times New Roman"/>
          <w:sz w:val="26"/>
          <w:szCs w:val="26"/>
        </w:rPr>
        <w:t>Считать утратившими силу:</w:t>
      </w:r>
    </w:p>
    <w:p w:rsidR="005A421E" w:rsidRPr="00080D29" w:rsidRDefault="005A421E" w:rsidP="00080D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0D29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proofErr w:type="gramStart"/>
        <w:r w:rsidR="005830B1" w:rsidRPr="00080D29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5830B1" w:rsidRPr="00080D29">
        <w:rPr>
          <w:rFonts w:ascii="Times New Roman" w:hAnsi="Times New Roman" w:cs="Times New Roman"/>
          <w:sz w:val="26"/>
          <w:szCs w:val="26"/>
        </w:rPr>
        <w:t xml:space="preserve"> Думы</w:t>
      </w:r>
      <w:r w:rsidRPr="00080D29">
        <w:rPr>
          <w:rFonts w:ascii="Times New Roman" w:hAnsi="Times New Roman" w:cs="Times New Roman"/>
          <w:sz w:val="26"/>
          <w:szCs w:val="26"/>
        </w:rPr>
        <w:t xml:space="preserve"> Тернейского муниципального района </w:t>
      </w:r>
      <w:r w:rsidR="005830B1" w:rsidRPr="00080D29">
        <w:rPr>
          <w:rFonts w:ascii="Times New Roman" w:hAnsi="Times New Roman" w:cs="Times New Roman"/>
          <w:sz w:val="26"/>
          <w:szCs w:val="26"/>
        </w:rPr>
        <w:t xml:space="preserve"> </w:t>
      </w:r>
      <w:r w:rsidRPr="00080D29">
        <w:rPr>
          <w:rFonts w:ascii="Times New Roman" w:hAnsi="Times New Roman" w:cs="Times New Roman"/>
          <w:sz w:val="26"/>
          <w:szCs w:val="26"/>
        </w:rPr>
        <w:t xml:space="preserve">от 25.06.2013 № 562 «Об утверждении перечня должностей муниципальной службы Тернейского муниципального района, при назначении на которые граждане и при замещении которых муниципальные служащие обязаны предоставлять сведения о своих </w:t>
      </w:r>
      <w:r w:rsidRPr="00080D29">
        <w:rPr>
          <w:rFonts w:ascii="Times New Roman" w:hAnsi="Times New Roman" w:cs="Times New Roman"/>
          <w:sz w:val="26"/>
          <w:szCs w:val="26"/>
        </w:rPr>
        <w:lastRenderedPageBreak/>
        <w:t>доходах, об имуществе и обязательствах имущественного характера, сведения о доходах, об имуществе и обязательствах имущественного характера своих супруги (супруга) и несовершеннолетних детей, а также сведения о своих</w:t>
      </w:r>
      <w:proofErr w:type="gramEnd"/>
      <w:r w:rsidRPr="00080D2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80D29">
        <w:rPr>
          <w:rFonts w:ascii="Times New Roman" w:hAnsi="Times New Roman" w:cs="Times New Roman"/>
          <w:sz w:val="26"/>
          <w:szCs w:val="26"/>
        </w:rPr>
        <w:t>расходах</w:t>
      </w:r>
      <w:proofErr w:type="gramEnd"/>
      <w:r w:rsidRPr="00080D29">
        <w:rPr>
          <w:rFonts w:ascii="Times New Roman" w:hAnsi="Times New Roman" w:cs="Times New Roman"/>
          <w:sz w:val="26"/>
          <w:szCs w:val="26"/>
        </w:rPr>
        <w:t xml:space="preserve"> и расходах своих супруги (супруга) и несовершеннолетних детей»;</w:t>
      </w:r>
    </w:p>
    <w:p w:rsidR="005A421E" w:rsidRPr="00080D29" w:rsidRDefault="005A421E" w:rsidP="00080D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80D29">
        <w:rPr>
          <w:rFonts w:ascii="Times New Roman" w:hAnsi="Times New Roman" w:cs="Times New Roman"/>
          <w:sz w:val="26"/>
          <w:szCs w:val="26"/>
        </w:rPr>
        <w:t>Решение Думы Тернейского муниципального района от 03.09.2013 № 567  «О внесении изменений в Решение Думы Тернейского муниципального района от 25.06.2013 № 562 «Об утверждении перечня должностей муниципальной службы Тернейского муниципального района, при назначении на которые граждане и при замещении которых муниципальные служащие обязаны предоставлять сведения о своих доходах, об имуществе и обязательствах имущественного характера, сведения о доходах, об имуществе и обязательствах имущественного</w:t>
      </w:r>
      <w:proofErr w:type="gramEnd"/>
      <w:r w:rsidRPr="00080D29">
        <w:rPr>
          <w:rFonts w:ascii="Times New Roman" w:hAnsi="Times New Roman" w:cs="Times New Roman"/>
          <w:sz w:val="26"/>
          <w:szCs w:val="26"/>
        </w:rPr>
        <w:t xml:space="preserve"> характера своих супруги (супруга) и несовершеннолетних детей, а также сведения о своих расходах и расходах своих супруги (супруга) и несовершеннолетних детей»;</w:t>
      </w:r>
    </w:p>
    <w:p w:rsidR="005A421E" w:rsidRPr="00080D29" w:rsidRDefault="005A421E" w:rsidP="00080D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80D29">
        <w:rPr>
          <w:rFonts w:ascii="Times New Roman" w:hAnsi="Times New Roman" w:cs="Times New Roman"/>
          <w:sz w:val="26"/>
          <w:szCs w:val="26"/>
        </w:rPr>
        <w:t>Решение Думы Тернейского муниципального района от 24.03.2015 № 211  «О внесении изменений в Решение Думы Тернейского муниципального района от 25.06.2013 № 562 «Об утверждении перечня должностей муниципальной службы Тернейского муниципального района, при назначении на которые граждане и при замещении которых муниципальные служащие обязаны предоставлять сведения о своих доходах, об имуществе и обязательствах имущественного характера, сведения о доходах, об имуществе и обязательствах имущественного</w:t>
      </w:r>
      <w:proofErr w:type="gramEnd"/>
      <w:r w:rsidRPr="00080D29">
        <w:rPr>
          <w:rFonts w:ascii="Times New Roman" w:hAnsi="Times New Roman" w:cs="Times New Roman"/>
          <w:sz w:val="26"/>
          <w:szCs w:val="26"/>
        </w:rPr>
        <w:t xml:space="preserve"> характера своих супруги (супруга) и несовершеннолетних детей, а также сведения о своих расходах и расходах своих супруги (супру</w:t>
      </w:r>
      <w:r w:rsidR="00BF018A" w:rsidRPr="00080D29">
        <w:rPr>
          <w:rFonts w:ascii="Times New Roman" w:hAnsi="Times New Roman" w:cs="Times New Roman"/>
          <w:sz w:val="26"/>
          <w:szCs w:val="26"/>
        </w:rPr>
        <w:t>га) и несовершеннолетних детей».</w:t>
      </w:r>
    </w:p>
    <w:p w:rsidR="007967B8" w:rsidRPr="00080D29" w:rsidRDefault="005A421E" w:rsidP="00080D29">
      <w:pPr>
        <w:pStyle w:val="2"/>
        <w:rPr>
          <w:rStyle w:val="FontStyle34"/>
          <w:b w:val="0"/>
        </w:rPr>
      </w:pPr>
      <w:r w:rsidRPr="00080D29">
        <w:rPr>
          <w:szCs w:val="26"/>
        </w:rPr>
        <w:t xml:space="preserve">3. </w:t>
      </w:r>
      <w:r w:rsidR="007967B8" w:rsidRPr="00080D29">
        <w:rPr>
          <w:rStyle w:val="FontStyle34"/>
          <w:b w:val="0"/>
        </w:rPr>
        <w:t>Настоящее решение вступает в силу со дня его официального опубликования в газете «Вестник Тернея».</w:t>
      </w:r>
    </w:p>
    <w:p w:rsidR="005A421E" w:rsidRDefault="005A421E" w:rsidP="005830B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80D29" w:rsidRDefault="00080D29" w:rsidP="005830B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80D29" w:rsidRDefault="00080D29" w:rsidP="005830B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80D29" w:rsidRDefault="00080D29" w:rsidP="00080D2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</w:p>
    <w:p w:rsidR="00080D29" w:rsidRPr="00080D29" w:rsidRDefault="00080D29" w:rsidP="00080D2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Тернейского муниципального района                                                В.А. Изгородин</w:t>
      </w:r>
    </w:p>
    <w:p w:rsidR="005830B1" w:rsidRPr="00080D29" w:rsidRDefault="005830B1" w:rsidP="005830B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830B1" w:rsidRPr="00080D29" w:rsidRDefault="005830B1" w:rsidP="005830B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830B1" w:rsidRPr="00080D29" w:rsidRDefault="005830B1" w:rsidP="005830B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830B1" w:rsidRPr="00080D29" w:rsidRDefault="005830B1" w:rsidP="005830B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018A" w:rsidRPr="00080D29" w:rsidRDefault="00BF018A" w:rsidP="005830B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018A" w:rsidRPr="00080D29" w:rsidRDefault="00BF018A" w:rsidP="005830B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018A" w:rsidRPr="00080D29" w:rsidRDefault="00BF018A" w:rsidP="005830B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018A" w:rsidRPr="00080D29" w:rsidRDefault="00BF018A" w:rsidP="005830B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018A" w:rsidRPr="00080D29" w:rsidRDefault="00BF018A" w:rsidP="005830B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018A" w:rsidRPr="00080D29" w:rsidRDefault="00BF018A" w:rsidP="005830B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018A" w:rsidRPr="00080D29" w:rsidRDefault="00BF018A" w:rsidP="005830B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018A" w:rsidRPr="00080D29" w:rsidRDefault="00BF018A" w:rsidP="005830B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018A" w:rsidRPr="00080D29" w:rsidRDefault="00BF018A" w:rsidP="005830B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018A" w:rsidRPr="00080D29" w:rsidRDefault="00BF018A" w:rsidP="005830B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018A" w:rsidRPr="00080D29" w:rsidRDefault="00BF018A" w:rsidP="005830B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018A" w:rsidRPr="00080D29" w:rsidRDefault="00BF018A" w:rsidP="005830B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018A" w:rsidRPr="00080D29" w:rsidRDefault="00BF018A" w:rsidP="005830B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B7B1C" w:rsidRDefault="001B7B1C" w:rsidP="005830B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80D29" w:rsidRPr="00080D29" w:rsidRDefault="00080D29" w:rsidP="005830B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830B1" w:rsidRPr="0037498F" w:rsidRDefault="005830B1" w:rsidP="005830B1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37498F">
        <w:rPr>
          <w:rFonts w:ascii="Times New Roman" w:hAnsi="Times New Roman" w:cs="Times New Roman"/>
          <w:sz w:val="20"/>
        </w:rPr>
        <w:lastRenderedPageBreak/>
        <w:t>Приложение</w:t>
      </w:r>
    </w:p>
    <w:p w:rsidR="00080D29" w:rsidRPr="0037498F" w:rsidRDefault="005830B1" w:rsidP="00080D2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37498F">
        <w:rPr>
          <w:rFonts w:ascii="Times New Roman" w:hAnsi="Times New Roman" w:cs="Times New Roman"/>
          <w:sz w:val="20"/>
        </w:rPr>
        <w:t>к решению</w:t>
      </w:r>
      <w:r w:rsidR="00080D29" w:rsidRPr="0037498F">
        <w:rPr>
          <w:rFonts w:ascii="Times New Roman" w:hAnsi="Times New Roman" w:cs="Times New Roman"/>
          <w:sz w:val="20"/>
        </w:rPr>
        <w:t xml:space="preserve"> </w:t>
      </w:r>
      <w:r w:rsidRPr="0037498F">
        <w:rPr>
          <w:rFonts w:ascii="Times New Roman" w:hAnsi="Times New Roman" w:cs="Times New Roman"/>
          <w:sz w:val="20"/>
        </w:rPr>
        <w:t xml:space="preserve">Думы </w:t>
      </w:r>
    </w:p>
    <w:p w:rsidR="005A421E" w:rsidRPr="0037498F" w:rsidRDefault="005A421E" w:rsidP="00080D2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37498F">
        <w:rPr>
          <w:rFonts w:ascii="Times New Roman" w:hAnsi="Times New Roman" w:cs="Times New Roman"/>
          <w:sz w:val="20"/>
        </w:rPr>
        <w:t>Тернейского муниципального района</w:t>
      </w:r>
    </w:p>
    <w:p w:rsidR="005830B1" w:rsidRPr="00080D29" w:rsidRDefault="005A421E" w:rsidP="005A421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37498F">
        <w:rPr>
          <w:rFonts w:ascii="Times New Roman" w:hAnsi="Times New Roman" w:cs="Times New Roman"/>
          <w:sz w:val="20"/>
        </w:rPr>
        <w:t xml:space="preserve"> </w:t>
      </w:r>
      <w:r w:rsidR="00080D29" w:rsidRPr="0037498F">
        <w:rPr>
          <w:rFonts w:ascii="Times New Roman" w:hAnsi="Times New Roman" w:cs="Times New Roman"/>
          <w:sz w:val="20"/>
        </w:rPr>
        <w:t>О</w:t>
      </w:r>
      <w:r w:rsidRPr="0037498F">
        <w:rPr>
          <w:rFonts w:ascii="Times New Roman" w:hAnsi="Times New Roman" w:cs="Times New Roman"/>
          <w:sz w:val="20"/>
        </w:rPr>
        <w:t>т</w:t>
      </w:r>
      <w:r w:rsidR="00080D29" w:rsidRPr="0037498F">
        <w:rPr>
          <w:rFonts w:ascii="Times New Roman" w:hAnsi="Times New Roman" w:cs="Times New Roman"/>
          <w:sz w:val="20"/>
        </w:rPr>
        <w:t xml:space="preserve"> 26.07.2016 № 383</w:t>
      </w:r>
      <w:r w:rsidRPr="00080D29">
        <w:rPr>
          <w:rFonts w:ascii="Times New Roman" w:hAnsi="Times New Roman" w:cs="Times New Roman"/>
          <w:szCs w:val="22"/>
        </w:rPr>
        <w:t xml:space="preserve"> </w:t>
      </w:r>
    </w:p>
    <w:p w:rsidR="005830B1" w:rsidRPr="00080D29" w:rsidRDefault="005830B1" w:rsidP="005830B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830B1" w:rsidRPr="00080D29" w:rsidRDefault="0061362C" w:rsidP="0037498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43"/>
      <w:bookmarkEnd w:id="0"/>
      <w:proofErr w:type="gramStart"/>
      <w:r w:rsidRPr="00080D29">
        <w:rPr>
          <w:rFonts w:ascii="Times New Roman" w:hAnsi="Times New Roman" w:cs="Times New Roman"/>
          <w:sz w:val="26"/>
          <w:szCs w:val="26"/>
        </w:rPr>
        <w:t xml:space="preserve">Перечень должностей  муниципальной службы в органах местного самоуправления Тернейского муниципального района, при поступлении  на которые граждане,  и при замещении которых муниципальные служащие обязаны представлять сведения о своих доходах, об имуществе и обязательствах имущественного  характера, </w:t>
      </w:r>
      <w:r w:rsidR="00DD1A39" w:rsidRPr="00080D29">
        <w:rPr>
          <w:rFonts w:ascii="Times New Roman" w:hAnsi="Times New Roman" w:cs="Times New Roman"/>
          <w:sz w:val="26"/>
          <w:szCs w:val="26"/>
        </w:rPr>
        <w:t xml:space="preserve">а также </w:t>
      </w:r>
      <w:r w:rsidRPr="00080D29">
        <w:rPr>
          <w:rFonts w:ascii="Times New Roman" w:hAnsi="Times New Roman" w:cs="Times New Roman"/>
          <w:sz w:val="26"/>
          <w:szCs w:val="26"/>
        </w:rPr>
        <w:t>сведения о доходах, об имуществе и обязательствах  имущественного характера своих супруги (супруга) и несовершеннолетних детей, должностей муниципальной службы, при замещении которых муниципальные служащие обязаны</w:t>
      </w:r>
      <w:proofErr w:type="gramEnd"/>
      <w:r w:rsidRPr="00080D29">
        <w:rPr>
          <w:rFonts w:ascii="Times New Roman" w:hAnsi="Times New Roman" w:cs="Times New Roman"/>
          <w:sz w:val="26"/>
          <w:szCs w:val="26"/>
        </w:rPr>
        <w:t xml:space="preserve"> предста</w:t>
      </w:r>
      <w:r w:rsidR="00DD1A39" w:rsidRPr="00080D29">
        <w:rPr>
          <w:rFonts w:ascii="Times New Roman" w:hAnsi="Times New Roman" w:cs="Times New Roman"/>
          <w:sz w:val="26"/>
          <w:szCs w:val="26"/>
        </w:rPr>
        <w:t xml:space="preserve">влять сведения о своих расходах, а также </w:t>
      </w:r>
      <w:r w:rsidRPr="00080D29">
        <w:rPr>
          <w:rFonts w:ascii="Times New Roman" w:hAnsi="Times New Roman" w:cs="Times New Roman"/>
          <w:sz w:val="26"/>
          <w:szCs w:val="26"/>
        </w:rPr>
        <w:t xml:space="preserve"> сведения о расходах своих супруги (супруга) и несовершеннолетних детей, должностей муниципальной службы на которые распространяются требования статьи 12  </w:t>
      </w:r>
      <w:r w:rsidR="0000156D" w:rsidRPr="00080D29">
        <w:rPr>
          <w:rFonts w:ascii="Times New Roman" w:hAnsi="Times New Roman" w:cs="Times New Roman"/>
          <w:sz w:val="26"/>
          <w:szCs w:val="26"/>
        </w:rPr>
        <w:t>Ф</w:t>
      </w:r>
      <w:r w:rsidR="00BF018A" w:rsidRPr="00080D29">
        <w:rPr>
          <w:rFonts w:ascii="Times New Roman" w:hAnsi="Times New Roman" w:cs="Times New Roman"/>
          <w:sz w:val="26"/>
          <w:szCs w:val="26"/>
        </w:rPr>
        <w:t>едерального закона от 25.12.</w:t>
      </w:r>
      <w:r w:rsidRPr="00080D29">
        <w:rPr>
          <w:rFonts w:ascii="Times New Roman" w:hAnsi="Times New Roman" w:cs="Times New Roman"/>
          <w:sz w:val="26"/>
          <w:szCs w:val="26"/>
        </w:rPr>
        <w:t>2008 №</w:t>
      </w:r>
      <w:r w:rsidR="0000156D" w:rsidRPr="00080D29">
        <w:rPr>
          <w:rFonts w:ascii="Times New Roman" w:hAnsi="Times New Roman" w:cs="Times New Roman"/>
          <w:sz w:val="26"/>
          <w:szCs w:val="26"/>
        </w:rPr>
        <w:t xml:space="preserve"> 273-ФЗ </w:t>
      </w:r>
      <w:r w:rsidR="00BF018A" w:rsidRPr="00080D29">
        <w:rPr>
          <w:rFonts w:ascii="Times New Roman" w:hAnsi="Times New Roman" w:cs="Times New Roman"/>
          <w:sz w:val="26"/>
          <w:szCs w:val="26"/>
        </w:rPr>
        <w:t>«</w:t>
      </w:r>
      <w:r w:rsidR="0000156D" w:rsidRPr="00080D29">
        <w:rPr>
          <w:rFonts w:ascii="Times New Roman" w:hAnsi="Times New Roman" w:cs="Times New Roman"/>
          <w:sz w:val="26"/>
          <w:szCs w:val="26"/>
        </w:rPr>
        <w:t xml:space="preserve">О </w:t>
      </w:r>
      <w:r w:rsidRPr="00080D29">
        <w:rPr>
          <w:rFonts w:ascii="Times New Roman" w:hAnsi="Times New Roman" w:cs="Times New Roman"/>
          <w:sz w:val="26"/>
          <w:szCs w:val="26"/>
        </w:rPr>
        <w:t>противодействии коррупции</w:t>
      </w:r>
      <w:r w:rsidR="00BF018A" w:rsidRPr="00080D29">
        <w:rPr>
          <w:rFonts w:ascii="Times New Roman" w:hAnsi="Times New Roman" w:cs="Times New Roman"/>
          <w:sz w:val="26"/>
          <w:szCs w:val="26"/>
        </w:rPr>
        <w:t>»</w:t>
      </w:r>
    </w:p>
    <w:p w:rsidR="005A421E" w:rsidRPr="00080D29" w:rsidRDefault="005A421E" w:rsidP="005830B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B7B1C" w:rsidRPr="00080D29" w:rsidRDefault="001B7B1C" w:rsidP="001B7B1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080D29">
        <w:rPr>
          <w:rFonts w:ascii="Times New Roman" w:hAnsi="Times New Roman" w:cs="Times New Roman"/>
          <w:sz w:val="26"/>
          <w:szCs w:val="26"/>
        </w:rPr>
        <w:t>Раздел 1. Должности муниципальной службы в органах местного самоуправления  Тернейского муниципального района, отнесенные  Реестром должностей муниципальной службы в органах местного самоуправления Тернейского муниципального района, утвержденного  решением Думы Тернейского муниципального района</w:t>
      </w:r>
    </w:p>
    <w:p w:rsidR="005A421E" w:rsidRPr="00080D29" w:rsidRDefault="001B7B1C" w:rsidP="001B7B1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0D29">
        <w:rPr>
          <w:rFonts w:ascii="Times New Roman" w:hAnsi="Times New Roman" w:cs="Times New Roman"/>
          <w:sz w:val="26"/>
          <w:szCs w:val="26"/>
        </w:rPr>
        <w:t>от 28.10.2014 № 127  к высшей и главной группе должностей</w:t>
      </w:r>
    </w:p>
    <w:p w:rsidR="005830B1" w:rsidRPr="00080D29" w:rsidRDefault="005830B1" w:rsidP="00BF01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940"/>
      </w:tblGrid>
      <w:tr w:rsidR="005830B1" w:rsidRPr="00080D29" w:rsidTr="0000156D">
        <w:trPr>
          <w:trHeight w:val="483"/>
        </w:trPr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Наименование органа местного самоуправления, наименование должности</w:t>
            </w:r>
          </w:p>
        </w:tc>
      </w:tr>
      <w:tr w:rsidR="005830B1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 xml:space="preserve">Аппарат Думы </w:t>
            </w:r>
            <w:r w:rsidR="00FD159C" w:rsidRPr="00080D29">
              <w:rPr>
                <w:rFonts w:ascii="Times New Roman" w:hAnsi="Times New Roman" w:cs="Times New Roman"/>
                <w:sz w:val="26"/>
                <w:szCs w:val="26"/>
              </w:rPr>
              <w:t>Тернейского муниципального района</w:t>
            </w:r>
          </w:p>
        </w:tc>
      </w:tr>
      <w:tr w:rsidR="005830B1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Высшая группа должностей</w:t>
            </w:r>
          </w:p>
        </w:tc>
      </w:tr>
      <w:tr w:rsidR="005830B1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Руководитель аппарата Думы</w:t>
            </w:r>
          </w:p>
        </w:tc>
      </w:tr>
      <w:tr w:rsidR="005830B1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Главная группа должностей</w:t>
            </w:r>
          </w:p>
        </w:tc>
      </w:tr>
      <w:tr w:rsidR="005830B1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Помощник председателя Думы</w:t>
            </w:r>
          </w:p>
        </w:tc>
      </w:tr>
      <w:tr w:rsidR="005830B1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Советник председателя Думы</w:t>
            </w:r>
          </w:p>
        </w:tc>
      </w:tr>
      <w:tr w:rsidR="00FD159C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FD159C" w:rsidRPr="00080D29" w:rsidRDefault="00FD159C" w:rsidP="00BF018A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</w:p>
        </w:tc>
      </w:tr>
      <w:tr w:rsidR="005830B1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FD159C" w:rsidRPr="00080D29">
              <w:rPr>
                <w:rFonts w:ascii="Times New Roman" w:hAnsi="Times New Roman" w:cs="Times New Roman"/>
                <w:sz w:val="26"/>
                <w:szCs w:val="26"/>
              </w:rPr>
              <w:t>Тернейского муниципального района</w:t>
            </w:r>
          </w:p>
        </w:tc>
      </w:tr>
      <w:tr w:rsidR="005830B1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Высшая группа должностей</w:t>
            </w:r>
          </w:p>
        </w:tc>
      </w:tr>
      <w:tr w:rsidR="005830B1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</w:t>
            </w:r>
          </w:p>
        </w:tc>
      </w:tr>
      <w:tr w:rsidR="005830B1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</w:t>
            </w:r>
          </w:p>
        </w:tc>
      </w:tr>
      <w:tr w:rsidR="005830B1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Руководитель аппарата администрации</w:t>
            </w:r>
          </w:p>
        </w:tc>
      </w:tr>
      <w:tr w:rsidR="005830B1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Заместитель руководителя аппарата администрации</w:t>
            </w:r>
          </w:p>
        </w:tc>
      </w:tr>
      <w:tr w:rsidR="005830B1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</w:t>
            </w:r>
          </w:p>
        </w:tc>
      </w:tr>
      <w:tr w:rsidR="005830B1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2. Главная группа должностей</w:t>
            </w:r>
          </w:p>
        </w:tc>
      </w:tr>
      <w:tr w:rsidR="005830B1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Помощник главы администрации</w:t>
            </w:r>
          </w:p>
        </w:tc>
      </w:tr>
      <w:tr w:rsidR="005830B1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Советник главы администрации</w:t>
            </w:r>
          </w:p>
        </w:tc>
      </w:tr>
      <w:tr w:rsidR="005830B1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</w:p>
        </w:tc>
      </w:tr>
      <w:tr w:rsidR="005830B1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Начальник отдела в управлении</w:t>
            </w:r>
          </w:p>
        </w:tc>
      </w:tr>
      <w:tr w:rsidR="005830B1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управления</w:t>
            </w:r>
          </w:p>
        </w:tc>
      </w:tr>
      <w:tr w:rsidR="005830B1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Контрольно-счетная </w:t>
            </w:r>
            <w:r w:rsidR="00FD159C" w:rsidRPr="00080D29">
              <w:rPr>
                <w:rFonts w:ascii="Times New Roman" w:hAnsi="Times New Roman" w:cs="Times New Roman"/>
                <w:sz w:val="26"/>
                <w:szCs w:val="26"/>
              </w:rPr>
              <w:t>комиссия Тернейского муниципального района</w:t>
            </w:r>
          </w:p>
        </w:tc>
      </w:tr>
      <w:tr w:rsidR="005830B1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1. Высшая группа должностей</w:t>
            </w:r>
          </w:p>
        </w:tc>
      </w:tr>
      <w:tr w:rsidR="005830B1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  <w:r w:rsidR="00FD159C" w:rsidRPr="00080D29">
              <w:rPr>
                <w:rFonts w:ascii="Times New Roman" w:hAnsi="Times New Roman" w:cs="Times New Roman"/>
                <w:sz w:val="26"/>
                <w:szCs w:val="26"/>
              </w:rPr>
              <w:t xml:space="preserve"> контрольно-счетной комиссии </w:t>
            </w:r>
          </w:p>
        </w:tc>
      </w:tr>
      <w:tr w:rsidR="005830B1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2. Главная группа должностей</w:t>
            </w:r>
          </w:p>
        </w:tc>
      </w:tr>
      <w:tr w:rsidR="005830B1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FD159C" w:rsidP="00BF018A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контрольно-счетной комиссии</w:t>
            </w:r>
          </w:p>
        </w:tc>
      </w:tr>
      <w:tr w:rsidR="00FD159C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FD159C" w:rsidRPr="00080D29" w:rsidRDefault="00FD159C" w:rsidP="00BF018A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Аудитор контрольно-счетной комиссии</w:t>
            </w:r>
          </w:p>
        </w:tc>
      </w:tr>
      <w:tr w:rsidR="00FD159C" w:rsidRPr="00080D29" w:rsidTr="0000156D">
        <w:tc>
          <w:tcPr>
            <w:tcW w:w="8940" w:type="dxa"/>
            <w:tcBorders>
              <w:left w:val="single" w:sz="4" w:space="0" w:color="auto"/>
              <w:right w:val="single" w:sz="4" w:space="0" w:color="auto"/>
            </w:tcBorders>
          </w:tcPr>
          <w:p w:rsidR="00FD159C" w:rsidRPr="00080D29" w:rsidRDefault="00FD159C" w:rsidP="00BF018A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Главный инспектор</w:t>
            </w:r>
          </w:p>
        </w:tc>
      </w:tr>
    </w:tbl>
    <w:p w:rsidR="005830B1" w:rsidRPr="00080D29" w:rsidRDefault="005830B1" w:rsidP="00BF01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B7B1C" w:rsidRPr="00080D29" w:rsidRDefault="001B7B1C" w:rsidP="001B7B1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6"/>
          <w:szCs w:val="26"/>
        </w:rPr>
      </w:pPr>
      <w:r w:rsidRPr="00080D29">
        <w:rPr>
          <w:rFonts w:ascii="Times New Roman" w:hAnsi="Times New Roman" w:cs="Times New Roman"/>
          <w:sz w:val="26"/>
          <w:szCs w:val="26"/>
        </w:rPr>
        <w:t xml:space="preserve">Раздел 2. </w:t>
      </w:r>
      <w:proofErr w:type="gramStart"/>
      <w:r w:rsidRPr="00080D29">
        <w:rPr>
          <w:rFonts w:ascii="Times New Roman" w:hAnsi="Times New Roman" w:cs="Times New Roman"/>
          <w:sz w:val="26"/>
          <w:szCs w:val="26"/>
        </w:rPr>
        <w:t xml:space="preserve">Должности муниципальной службы в  органах местного самоуправления  Тернейского муниципального района, отнесенные  Реестром должностей муниципальной службы в органах местного самоуправления Тернейского муниципального района, утвержденного решением Думы Тернейского муниципального района от 28.10.2014 № 127,    к </w:t>
      </w:r>
      <w:r w:rsidRPr="00080D29">
        <w:rPr>
          <w:rFonts w:ascii="Times New Roman" w:eastAsiaTheme="minorHAnsi" w:hAnsi="Times New Roman" w:cs="Times New Roman"/>
          <w:sz w:val="26"/>
          <w:szCs w:val="26"/>
          <w:lang w:eastAsia="en-US"/>
        </w:rPr>
        <w:t>ведущей  и старшей группе  должностей  муниципальной службы, исполнение должностных обязанностей по которым предусматривает</w:t>
      </w:r>
      <w:r w:rsidRPr="00080D29">
        <w:rPr>
          <w:rFonts w:ascii="Times New Roman" w:eastAsiaTheme="minorHAnsi" w:hAnsi="Times New Roman" w:cs="Times New Roman"/>
          <w:sz w:val="26"/>
          <w:szCs w:val="26"/>
        </w:rPr>
        <w:t xml:space="preserve"> осуществление постоянно, временно или в соответствии со специальными полномочиями организационно-распорядительных или административно-хозяйственных функций, предоставление муниципальных</w:t>
      </w:r>
      <w:proofErr w:type="gramEnd"/>
      <w:r w:rsidRPr="00080D29">
        <w:rPr>
          <w:rFonts w:ascii="Times New Roman" w:eastAsiaTheme="minorHAnsi" w:hAnsi="Times New Roman" w:cs="Times New Roman"/>
          <w:sz w:val="26"/>
          <w:szCs w:val="26"/>
        </w:rPr>
        <w:t xml:space="preserve"> услуг гражданам и организациям, осуществление контрольных мероприятий, подготовку и принятие решений о распределении бюджетных ассигнований и субсидий, управление муниципальным имуществом, осуществление закупок для муниципальных нужд, выдачу разрешений, хранение и распределение материально-технических ресурсов</w:t>
      </w:r>
    </w:p>
    <w:p w:rsidR="005830B1" w:rsidRPr="00080D29" w:rsidRDefault="005830B1" w:rsidP="001B7B1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901"/>
      </w:tblGrid>
      <w:tr w:rsidR="005830B1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Наименование органа местного самоуправления, наименование должности</w:t>
            </w:r>
          </w:p>
        </w:tc>
      </w:tr>
      <w:tr w:rsidR="005830B1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 xml:space="preserve">Аппарат Думы </w:t>
            </w:r>
            <w:r w:rsidR="008170F6" w:rsidRPr="00080D29">
              <w:rPr>
                <w:rFonts w:ascii="Times New Roman" w:hAnsi="Times New Roman" w:cs="Times New Roman"/>
                <w:sz w:val="26"/>
                <w:szCs w:val="26"/>
              </w:rPr>
              <w:t xml:space="preserve">Тернейского муниципального района </w:t>
            </w:r>
          </w:p>
        </w:tc>
      </w:tr>
      <w:tr w:rsidR="005830B1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1. Ведущая группа должностей</w:t>
            </w:r>
          </w:p>
        </w:tc>
      </w:tr>
      <w:tr w:rsidR="008170F6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8170F6" w:rsidRPr="00080D29" w:rsidRDefault="008170F6" w:rsidP="00BF018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Заместитель начальника отдела</w:t>
            </w:r>
          </w:p>
        </w:tc>
      </w:tr>
      <w:tr w:rsidR="008170F6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8170F6" w:rsidRPr="00080D29" w:rsidRDefault="008170F6" w:rsidP="00BF018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Главный специалист 1 разряда</w:t>
            </w:r>
          </w:p>
        </w:tc>
      </w:tr>
      <w:tr w:rsidR="008170F6" w:rsidRPr="00080D29" w:rsidTr="00C544AF">
        <w:trPr>
          <w:trHeight w:val="389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8170F6" w:rsidRPr="00080D29" w:rsidRDefault="008170F6" w:rsidP="00BF018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080D29">
              <w:rPr>
                <w:rFonts w:ascii="Times New Roman" w:hAnsi="Times New Roman"/>
                <w:sz w:val="26"/>
                <w:szCs w:val="26"/>
              </w:rPr>
              <w:t>Главный специалист 2 разряда</w:t>
            </w:r>
          </w:p>
        </w:tc>
      </w:tr>
      <w:tr w:rsidR="008170F6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8170F6" w:rsidRPr="00080D29" w:rsidRDefault="008170F6" w:rsidP="00BF018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080D29">
              <w:rPr>
                <w:rFonts w:ascii="Times New Roman" w:hAnsi="Times New Roman"/>
                <w:sz w:val="26"/>
                <w:szCs w:val="26"/>
              </w:rPr>
              <w:t>Ведущий  специалист 1 разряда</w:t>
            </w:r>
          </w:p>
        </w:tc>
      </w:tr>
      <w:tr w:rsidR="008170F6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8170F6" w:rsidRPr="00080D29" w:rsidRDefault="008170F6" w:rsidP="00BF018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080D29">
              <w:rPr>
                <w:rFonts w:ascii="Times New Roman" w:hAnsi="Times New Roman"/>
                <w:sz w:val="26"/>
                <w:szCs w:val="26"/>
              </w:rPr>
              <w:t>Ведущий  специалист 2 разряда</w:t>
            </w:r>
          </w:p>
        </w:tc>
      </w:tr>
      <w:tr w:rsidR="008170F6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8170F6" w:rsidRPr="00080D29" w:rsidRDefault="008170F6" w:rsidP="00BF018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80D29">
              <w:rPr>
                <w:rFonts w:ascii="Times New Roman" w:hAnsi="Times New Roman"/>
                <w:sz w:val="26"/>
                <w:szCs w:val="26"/>
              </w:rPr>
              <w:t xml:space="preserve">2. Старшая группа должностей </w:t>
            </w:r>
          </w:p>
        </w:tc>
      </w:tr>
      <w:tr w:rsidR="008170F6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8170F6" w:rsidRPr="00080D29" w:rsidRDefault="008170F6" w:rsidP="00BF018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080D29">
              <w:rPr>
                <w:rFonts w:ascii="Times New Roman" w:hAnsi="Times New Roman"/>
                <w:sz w:val="26"/>
                <w:szCs w:val="26"/>
              </w:rPr>
              <w:t>Старший специалист 1 разряда</w:t>
            </w:r>
          </w:p>
        </w:tc>
      </w:tr>
      <w:tr w:rsidR="008170F6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8170F6" w:rsidRPr="00080D29" w:rsidRDefault="008170F6" w:rsidP="00BF018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080D29">
              <w:rPr>
                <w:rFonts w:ascii="Times New Roman" w:hAnsi="Times New Roman"/>
                <w:sz w:val="26"/>
                <w:szCs w:val="26"/>
              </w:rPr>
              <w:t>Старший специалист 2  разряда</w:t>
            </w:r>
          </w:p>
        </w:tc>
      </w:tr>
      <w:tr w:rsidR="005830B1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830B1" w:rsidP="00BF018A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D40796" w:rsidRPr="00080D29">
              <w:rPr>
                <w:rFonts w:ascii="Times New Roman" w:hAnsi="Times New Roman" w:cs="Times New Roman"/>
                <w:sz w:val="26"/>
                <w:szCs w:val="26"/>
              </w:rPr>
              <w:t xml:space="preserve">Тернейского муниципального района </w:t>
            </w:r>
          </w:p>
        </w:tc>
      </w:tr>
      <w:tr w:rsidR="00557758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557758" w:rsidRPr="00080D29" w:rsidRDefault="00557758" w:rsidP="00BF018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1. Ведущая группа должностей</w:t>
            </w:r>
          </w:p>
        </w:tc>
      </w:tr>
      <w:tr w:rsidR="00557758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557758" w:rsidRPr="00080D29" w:rsidRDefault="00557758" w:rsidP="00BF018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</w:tr>
      <w:tr w:rsidR="00557758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557758" w:rsidRPr="00080D29" w:rsidRDefault="00557758" w:rsidP="00BF018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в управлении</w:t>
            </w:r>
          </w:p>
        </w:tc>
      </w:tr>
      <w:tr w:rsidR="00557758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557758" w:rsidRPr="00080D29" w:rsidRDefault="00557758" w:rsidP="00BF018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Главный специалист 1 разряда</w:t>
            </w:r>
          </w:p>
        </w:tc>
      </w:tr>
      <w:tr w:rsidR="00557758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557758" w:rsidRPr="00080D29" w:rsidRDefault="00557758" w:rsidP="00BF018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080D29">
              <w:rPr>
                <w:rFonts w:ascii="Times New Roman" w:hAnsi="Times New Roman"/>
                <w:sz w:val="26"/>
                <w:szCs w:val="26"/>
              </w:rPr>
              <w:t>Главный специалист 2 разряда</w:t>
            </w:r>
          </w:p>
        </w:tc>
      </w:tr>
      <w:tr w:rsidR="00557758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557758" w:rsidRPr="00080D29" w:rsidRDefault="00557758" w:rsidP="00BF018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080D29">
              <w:rPr>
                <w:rFonts w:ascii="Times New Roman" w:hAnsi="Times New Roman"/>
                <w:sz w:val="26"/>
                <w:szCs w:val="26"/>
              </w:rPr>
              <w:t>Ведущий  специалист 1 разряда</w:t>
            </w:r>
          </w:p>
        </w:tc>
      </w:tr>
      <w:tr w:rsidR="00557758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557758" w:rsidRPr="00080D29" w:rsidRDefault="00557758" w:rsidP="00BF018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080D29">
              <w:rPr>
                <w:rFonts w:ascii="Times New Roman" w:hAnsi="Times New Roman"/>
                <w:sz w:val="26"/>
                <w:szCs w:val="26"/>
              </w:rPr>
              <w:t>Ведущий  специалист 2 разряда</w:t>
            </w:r>
          </w:p>
        </w:tc>
      </w:tr>
      <w:tr w:rsidR="00557758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557758" w:rsidRPr="00080D29" w:rsidRDefault="00557758" w:rsidP="00BF018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080D29">
              <w:rPr>
                <w:rFonts w:ascii="Times New Roman" w:hAnsi="Times New Roman"/>
                <w:sz w:val="26"/>
                <w:szCs w:val="26"/>
              </w:rPr>
              <w:t>Ведущий  специалист 3 разряда</w:t>
            </w:r>
          </w:p>
        </w:tc>
      </w:tr>
      <w:tr w:rsidR="00557758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557758" w:rsidRPr="00080D29" w:rsidRDefault="00557758" w:rsidP="00BF018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80D29">
              <w:rPr>
                <w:rFonts w:ascii="Times New Roman" w:hAnsi="Times New Roman"/>
                <w:sz w:val="26"/>
                <w:szCs w:val="26"/>
              </w:rPr>
              <w:t xml:space="preserve">2. Старшая группа должностей </w:t>
            </w:r>
          </w:p>
        </w:tc>
      </w:tr>
      <w:tr w:rsidR="00557758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557758" w:rsidRPr="00080D29" w:rsidRDefault="00557758" w:rsidP="00BF018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080D29">
              <w:rPr>
                <w:rFonts w:ascii="Times New Roman" w:hAnsi="Times New Roman"/>
                <w:sz w:val="26"/>
                <w:szCs w:val="26"/>
              </w:rPr>
              <w:t>Старший специалист 1 разряда</w:t>
            </w:r>
          </w:p>
        </w:tc>
      </w:tr>
      <w:tr w:rsidR="00557758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557758" w:rsidRPr="00080D29" w:rsidRDefault="00557758" w:rsidP="00BF018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080D29">
              <w:rPr>
                <w:rFonts w:ascii="Times New Roman" w:hAnsi="Times New Roman"/>
                <w:sz w:val="26"/>
                <w:szCs w:val="26"/>
              </w:rPr>
              <w:t>Старший специалист 2  разряда</w:t>
            </w:r>
          </w:p>
        </w:tc>
      </w:tr>
      <w:tr w:rsidR="005830B1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5830B1" w:rsidRPr="00080D29" w:rsidRDefault="00557758" w:rsidP="00BF018A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Контрольно-счетная комиссия Тернейского муниципального района</w:t>
            </w:r>
          </w:p>
        </w:tc>
      </w:tr>
      <w:tr w:rsidR="00557758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557758" w:rsidRPr="00080D29" w:rsidRDefault="00557758" w:rsidP="00BF018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1. Ведущая группа должностей</w:t>
            </w:r>
          </w:p>
        </w:tc>
      </w:tr>
      <w:tr w:rsidR="00557758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557758" w:rsidRPr="00080D29" w:rsidRDefault="00557758" w:rsidP="00BF018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Ведущий инспектор</w:t>
            </w:r>
          </w:p>
        </w:tc>
      </w:tr>
      <w:tr w:rsidR="00557758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557758" w:rsidRPr="00080D29" w:rsidRDefault="00557758" w:rsidP="00BF018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0D29">
              <w:rPr>
                <w:rFonts w:ascii="Times New Roman" w:hAnsi="Times New Roman" w:cs="Times New Roman"/>
                <w:sz w:val="26"/>
                <w:szCs w:val="26"/>
              </w:rPr>
              <w:t>Главный специалист 1 разряда</w:t>
            </w:r>
          </w:p>
        </w:tc>
      </w:tr>
      <w:tr w:rsidR="00557758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557758" w:rsidRPr="00080D29" w:rsidRDefault="00557758" w:rsidP="00BF018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080D29">
              <w:rPr>
                <w:rFonts w:ascii="Times New Roman" w:hAnsi="Times New Roman"/>
                <w:sz w:val="26"/>
                <w:szCs w:val="26"/>
              </w:rPr>
              <w:t>Главный специалист 2 разряда</w:t>
            </w:r>
          </w:p>
        </w:tc>
      </w:tr>
      <w:tr w:rsidR="00557758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557758" w:rsidRPr="00080D29" w:rsidRDefault="00557758" w:rsidP="00BF018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80D29">
              <w:rPr>
                <w:rFonts w:ascii="Times New Roman" w:hAnsi="Times New Roman"/>
                <w:sz w:val="26"/>
                <w:szCs w:val="26"/>
              </w:rPr>
              <w:t xml:space="preserve">2. Старшая группа должностей </w:t>
            </w:r>
          </w:p>
        </w:tc>
      </w:tr>
      <w:tr w:rsidR="00557758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557758" w:rsidRPr="00080D29" w:rsidRDefault="00557758" w:rsidP="00BF018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080D29">
              <w:rPr>
                <w:rFonts w:ascii="Times New Roman" w:hAnsi="Times New Roman"/>
                <w:sz w:val="26"/>
                <w:szCs w:val="26"/>
              </w:rPr>
              <w:t>Старший инспектор</w:t>
            </w:r>
          </w:p>
        </w:tc>
      </w:tr>
      <w:tr w:rsidR="00557758" w:rsidRPr="00080D29" w:rsidTr="0000156D">
        <w:trPr>
          <w:trHeight w:val="57"/>
        </w:trPr>
        <w:tc>
          <w:tcPr>
            <w:tcW w:w="8901" w:type="dxa"/>
            <w:tcBorders>
              <w:left w:val="single" w:sz="4" w:space="0" w:color="auto"/>
              <w:right w:val="single" w:sz="4" w:space="0" w:color="auto"/>
            </w:tcBorders>
          </w:tcPr>
          <w:p w:rsidR="00557758" w:rsidRPr="00080D29" w:rsidRDefault="00557758" w:rsidP="00BF018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080D29">
              <w:rPr>
                <w:rFonts w:ascii="Times New Roman" w:hAnsi="Times New Roman"/>
                <w:sz w:val="26"/>
                <w:szCs w:val="26"/>
              </w:rPr>
              <w:t>Старший специалист 1 разряда</w:t>
            </w:r>
          </w:p>
        </w:tc>
      </w:tr>
    </w:tbl>
    <w:p w:rsidR="00262AEF" w:rsidRPr="00080D29" w:rsidRDefault="00262AEF" w:rsidP="003749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262AEF" w:rsidRPr="00080D29" w:rsidSect="00262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B4ACA"/>
    <w:multiLevelType w:val="hybridMultilevel"/>
    <w:tmpl w:val="8DB4A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654E9"/>
    <w:multiLevelType w:val="hybridMultilevel"/>
    <w:tmpl w:val="35BAB15A"/>
    <w:lvl w:ilvl="0" w:tplc="B7CC8F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DA2C97"/>
    <w:multiLevelType w:val="hybridMultilevel"/>
    <w:tmpl w:val="6E402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95B82"/>
    <w:rsid w:val="0000156D"/>
    <w:rsid w:val="00031EB7"/>
    <w:rsid w:val="00080D29"/>
    <w:rsid w:val="00091826"/>
    <w:rsid w:val="000D5005"/>
    <w:rsid w:val="00162987"/>
    <w:rsid w:val="001B7B1C"/>
    <w:rsid w:val="00262AEF"/>
    <w:rsid w:val="00284731"/>
    <w:rsid w:val="0037498F"/>
    <w:rsid w:val="003D3B1F"/>
    <w:rsid w:val="004E4DAE"/>
    <w:rsid w:val="00557758"/>
    <w:rsid w:val="005830B1"/>
    <w:rsid w:val="00595B82"/>
    <w:rsid w:val="005A421E"/>
    <w:rsid w:val="0061362C"/>
    <w:rsid w:val="006E7E9D"/>
    <w:rsid w:val="007967B8"/>
    <w:rsid w:val="008170F6"/>
    <w:rsid w:val="00827F29"/>
    <w:rsid w:val="00857ECF"/>
    <w:rsid w:val="009305FE"/>
    <w:rsid w:val="009731A3"/>
    <w:rsid w:val="009C5DF8"/>
    <w:rsid w:val="00BF018A"/>
    <w:rsid w:val="00C06B55"/>
    <w:rsid w:val="00C544AF"/>
    <w:rsid w:val="00C9633B"/>
    <w:rsid w:val="00CA44ED"/>
    <w:rsid w:val="00D40796"/>
    <w:rsid w:val="00D839AF"/>
    <w:rsid w:val="00DD1A39"/>
    <w:rsid w:val="00DE51B0"/>
    <w:rsid w:val="00E87CBB"/>
    <w:rsid w:val="00EA4B65"/>
    <w:rsid w:val="00EC50C4"/>
    <w:rsid w:val="00F435E0"/>
    <w:rsid w:val="00F61CCD"/>
    <w:rsid w:val="00FA18B2"/>
    <w:rsid w:val="00FC5679"/>
    <w:rsid w:val="00FD159C"/>
    <w:rsid w:val="00FE1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B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5B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595B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3D3B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Вика 2"/>
    <w:basedOn w:val="a"/>
    <w:next w:val="a"/>
    <w:rsid w:val="007967B8"/>
    <w:pPr>
      <w:spacing w:after="0" w:line="240" w:lineRule="auto"/>
      <w:ind w:firstLine="709"/>
      <w:jc w:val="both"/>
    </w:pPr>
    <w:rPr>
      <w:rFonts w:ascii="Times New Roman" w:hAnsi="Times New Roman"/>
      <w:sz w:val="26"/>
      <w:szCs w:val="24"/>
      <w:lang w:eastAsia="ru-RU"/>
    </w:rPr>
  </w:style>
  <w:style w:type="character" w:customStyle="1" w:styleId="FontStyle34">
    <w:name w:val="Font Style34"/>
    <w:basedOn w:val="a0"/>
    <w:rsid w:val="007967B8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0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84889474AD8B28AF3147C944C82BCED63F367921F39587D5A370ED29E2FEF50193A00E00K3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D584889474AD8B28AF3147C944C82BCED63F367921F39587D5A370ED29E2FEF50193A00B00K2B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584889474AD8B28AF3147C944C82BCED63F367921F39587D5A370ED29E2FEF50193A00D0AA17D9F03K8B" TargetMode="External"/><Relationship Id="rId11" Type="http://schemas.openxmlformats.org/officeDocument/2006/relationships/hyperlink" Target="consultantplus://offline/ref=D584889474AD8B28AF3159C452A475C1D73D6C742FF498D98AFC2BB07EEBF4A204K6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584889474AD8B28AF3159C452A475C1D73D6C742FFC9AD48BFC2BB07EEBF4A204K6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84889474AD8B28AF3147C944C82BCED536327D25FD9587D5A370ED29E2FEF50193A00800K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38471A-281B-49B6-82B2-76371DCA5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1382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Dyma</cp:lastModifiedBy>
  <cp:revision>21</cp:revision>
  <cp:lastPrinted>2016-07-26T22:50:00Z</cp:lastPrinted>
  <dcterms:created xsi:type="dcterms:W3CDTF">2016-07-14T07:21:00Z</dcterms:created>
  <dcterms:modified xsi:type="dcterms:W3CDTF">2016-07-26T22:53:00Z</dcterms:modified>
</cp:coreProperties>
</file>