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C2D" w:rsidRPr="008F383B" w:rsidRDefault="008B1C2D" w:rsidP="008B1C2D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ПРОЕКТ</w:t>
      </w:r>
    </w:p>
    <w:p w:rsidR="008B1C2D" w:rsidRPr="008F383B" w:rsidRDefault="008B1C2D" w:rsidP="008B1C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ДУМА</w:t>
      </w:r>
    </w:p>
    <w:p w:rsidR="008B1C2D" w:rsidRPr="008F383B" w:rsidRDefault="008B1C2D" w:rsidP="008B1C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ТЕРНЕЙСКОГО МУНИЦИПАЛЬНОГО ОКРУГА</w:t>
      </w:r>
    </w:p>
    <w:p w:rsidR="008B1C2D" w:rsidRPr="008F383B" w:rsidRDefault="008B1C2D" w:rsidP="008B1C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8B1C2D" w:rsidRPr="008F383B" w:rsidRDefault="008B1C2D" w:rsidP="008B1C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(первый созыв)</w:t>
      </w:r>
    </w:p>
    <w:p w:rsidR="008B1C2D" w:rsidRPr="008F383B" w:rsidRDefault="008B1C2D" w:rsidP="008B1C2D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РЕШЕНИЕ</w:t>
      </w:r>
    </w:p>
    <w:p w:rsidR="008B1C2D" w:rsidRPr="008F383B" w:rsidRDefault="008B1C2D" w:rsidP="008B1C2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06 апреля</w:t>
      </w:r>
      <w:r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2023 года                     </w:t>
      </w:r>
      <w:r w:rsidRPr="008F383B">
        <w:rPr>
          <w:rFonts w:ascii="Times New Roman" w:eastAsia="Calibri" w:hAnsi="Times New Roman" w:cs="Times New Roman"/>
          <w:sz w:val="28"/>
          <w:szCs w:val="28"/>
          <w:lang w:eastAsia="ru-RU"/>
        </w:rPr>
        <w:t>пгт. Терней</w:t>
      </w:r>
      <w:r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8F383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        № </w:t>
      </w:r>
    </w:p>
    <w:p w:rsidR="008B1C2D" w:rsidRPr="008F383B" w:rsidRDefault="008B1C2D" w:rsidP="008B1C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B1C2D" w:rsidRPr="008F383B" w:rsidRDefault="008B1C2D" w:rsidP="008B1C2D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315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 признании утратившими силу </w:t>
      </w:r>
      <w:r w:rsidR="00803783" w:rsidRPr="0080378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решение Думы Тернейского муниципального округа Приморского края от 28.03.2023 № 415 «О внесении изменений в Ус</w:t>
      </w:r>
      <w:bookmarkStart w:id="0" w:name="_GoBack"/>
      <w:bookmarkEnd w:id="0"/>
      <w:r w:rsidR="00803783" w:rsidRPr="0080378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тав Тернейского муниципального округа Приморского края»</w:t>
      </w:r>
    </w:p>
    <w:p w:rsidR="008B1C2D" w:rsidRPr="008F383B" w:rsidRDefault="008B1C2D" w:rsidP="008B1C2D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P18"/>
      <w:bookmarkEnd w:id="1"/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8F383B">
        <w:rPr>
          <w:rFonts w:ascii="Times New Roman" w:hAnsi="Times New Roman" w:cs="Times New Roman"/>
          <w:b w:val="0"/>
          <w:sz w:val="28"/>
          <w:szCs w:val="28"/>
        </w:rPr>
        <w:t xml:space="preserve">уководствуясь Федеральным </w:t>
      </w:r>
      <w:hyperlink r:id="rId4" w:history="1">
        <w:r w:rsidRPr="008F383B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8F383B">
        <w:rPr>
          <w:rFonts w:ascii="Times New Roman" w:hAnsi="Times New Roman" w:cs="Times New Roman"/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Уставом Тернейского муниципального округа Приморского края, Дума Тернейского муниципального округа Приморского края</w:t>
      </w:r>
    </w:p>
    <w:p w:rsidR="008B1C2D" w:rsidRPr="008F383B" w:rsidRDefault="008B1C2D" w:rsidP="008B1C2D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F383B">
        <w:rPr>
          <w:rFonts w:ascii="Times New Roman" w:hAnsi="Times New Roman"/>
          <w:b/>
          <w:sz w:val="28"/>
          <w:szCs w:val="28"/>
        </w:rPr>
        <w:t>РЕШИЛА:</w:t>
      </w:r>
    </w:p>
    <w:p w:rsidR="008B1C2D" w:rsidRPr="008B1C2D" w:rsidRDefault="008B1C2D" w:rsidP="008B1C2D">
      <w:pPr>
        <w:pStyle w:val="ConsPlusTitle"/>
        <w:spacing w:line="360" w:lineRule="auto"/>
        <w:ind w:firstLine="709"/>
        <w:jc w:val="both"/>
        <w:rPr>
          <w:rFonts w:ascii="Times New Roman" w:hAnsi="Times New Roman"/>
          <w:b w:val="0"/>
          <w:bCs/>
          <w:iCs/>
          <w:sz w:val="28"/>
          <w:szCs w:val="28"/>
        </w:rPr>
      </w:pPr>
      <w:r w:rsidRPr="008F383B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3153">
        <w:rPr>
          <w:rFonts w:ascii="Times New Roman" w:hAnsi="Times New Roman"/>
          <w:b w:val="0"/>
          <w:sz w:val="28"/>
          <w:szCs w:val="28"/>
        </w:rPr>
        <w:t>Признать утратившим силу решени</w:t>
      </w:r>
      <w:r>
        <w:rPr>
          <w:rFonts w:ascii="Times New Roman" w:hAnsi="Times New Roman"/>
          <w:b w:val="0"/>
          <w:sz w:val="28"/>
          <w:szCs w:val="28"/>
        </w:rPr>
        <w:t>е</w:t>
      </w:r>
      <w:r w:rsidRPr="00783153">
        <w:rPr>
          <w:rFonts w:ascii="Times New Roman" w:hAnsi="Times New Roman"/>
          <w:b w:val="0"/>
          <w:sz w:val="28"/>
          <w:szCs w:val="28"/>
        </w:rPr>
        <w:t xml:space="preserve"> Думы Тернейского муниципального округа Приморского края</w:t>
      </w:r>
      <w:r w:rsidRPr="008F383B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8B1C2D">
        <w:rPr>
          <w:rFonts w:ascii="Times New Roman" w:hAnsi="Times New Roman"/>
          <w:b w:val="0"/>
          <w:bCs/>
          <w:iCs/>
          <w:sz w:val="28"/>
          <w:szCs w:val="28"/>
        </w:rPr>
        <w:t xml:space="preserve">от </w:t>
      </w:r>
      <w:r w:rsidRPr="008B1C2D">
        <w:rPr>
          <w:rFonts w:ascii="Times New Roman" w:hAnsi="Times New Roman"/>
          <w:b w:val="0"/>
          <w:bCs/>
          <w:iCs/>
          <w:sz w:val="28"/>
          <w:szCs w:val="28"/>
        </w:rPr>
        <w:t>28.03.2023 № 415 «О внесении изменений в Устав Тернейского муниципального округа Приморского края»</w:t>
      </w:r>
      <w:r w:rsidRPr="008B1C2D">
        <w:rPr>
          <w:rFonts w:ascii="Times New Roman" w:hAnsi="Times New Roman"/>
          <w:b w:val="0"/>
          <w:bCs/>
          <w:iCs/>
          <w:sz w:val="28"/>
          <w:szCs w:val="28"/>
        </w:rPr>
        <w:t>.</w:t>
      </w:r>
    </w:p>
    <w:p w:rsidR="008B1C2D" w:rsidRPr="00395AA1" w:rsidRDefault="008B1C2D" w:rsidP="008B1C2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5AA1">
        <w:rPr>
          <w:rFonts w:ascii="Times New Roman" w:hAnsi="Times New Roman"/>
          <w:sz w:val="28"/>
          <w:szCs w:val="28"/>
        </w:rPr>
        <w:t xml:space="preserve">2. Настоящее решение вступает в силу со дня </w:t>
      </w:r>
      <w:r>
        <w:rPr>
          <w:rFonts w:ascii="Times New Roman" w:hAnsi="Times New Roman"/>
          <w:sz w:val="28"/>
          <w:szCs w:val="28"/>
        </w:rPr>
        <w:t>его подписания</w:t>
      </w:r>
      <w:r w:rsidRPr="00395AA1">
        <w:rPr>
          <w:rFonts w:ascii="Times New Roman" w:hAnsi="Times New Roman"/>
          <w:sz w:val="28"/>
          <w:szCs w:val="28"/>
        </w:rPr>
        <w:t>.</w:t>
      </w:r>
    </w:p>
    <w:p w:rsidR="008B1C2D" w:rsidRPr="00395AA1" w:rsidRDefault="008B1C2D" w:rsidP="008B1C2D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1C2D" w:rsidRPr="00395AA1" w:rsidRDefault="008B1C2D" w:rsidP="008B1C2D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1C2D" w:rsidRPr="008B1C2D" w:rsidRDefault="008B1C2D" w:rsidP="008B1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</w:t>
      </w:r>
      <w:r w:rsidRPr="008B1C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B1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</w:t>
      </w:r>
    </w:p>
    <w:p w:rsidR="008B1C2D" w:rsidRPr="008B1C2D" w:rsidRDefault="008B1C2D" w:rsidP="008B1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Тернейского муниципального округа </w:t>
      </w:r>
    </w:p>
    <w:p w:rsidR="008B1C2D" w:rsidRPr="008B1C2D" w:rsidRDefault="008B1C2D" w:rsidP="008B1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Приморского края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Е.О. Скоркин</w:t>
      </w:r>
    </w:p>
    <w:p w:rsidR="008B1C2D" w:rsidRPr="008B1C2D" w:rsidRDefault="008B1C2D" w:rsidP="008B1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C2D" w:rsidRPr="008B1C2D" w:rsidRDefault="008B1C2D" w:rsidP="008B1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C2D" w:rsidRPr="008B1C2D" w:rsidRDefault="008B1C2D" w:rsidP="008B1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C2D" w:rsidRPr="008B1C2D" w:rsidRDefault="008B1C2D" w:rsidP="008B1C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1C2D" w:rsidRDefault="008B1C2D" w:rsidP="008B1C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C2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8B1C2D" w:rsidRPr="008B1C2D" w:rsidRDefault="008B1C2D" w:rsidP="008B1C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C2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Тернейского муниципального округа</w:t>
      </w:r>
    </w:p>
    <w:p w:rsidR="008B1C2D" w:rsidRPr="008B1C2D" w:rsidRDefault="008B1C2D" w:rsidP="008B1C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1C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Приморского края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С.Н. Наумкин</w:t>
      </w:r>
    </w:p>
    <w:p w:rsidR="008B1C2D" w:rsidRDefault="008B1C2D" w:rsidP="008B1C2D">
      <w:pPr>
        <w:rPr>
          <w:sz w:val="26"/>
          <w:szCs w:val="26"/>
        </w:rPr>
      </w:pPr>
    </w:p>
    <w:sectPr w:rsidR="008B1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66E"/>
    <w:rsid w:val="0019766E"/>
    <w:rsid w:val="00803783"/>
    <w:rsid w:val="008B1C2D"/>
    <w:rsid w:val="00CC5C1A"/>
    <w:rsid w:val="00F9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6F9678-D12F-4680-A722-4C888EF4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C2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B1C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8B1C2D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B1C2D"/>
    <w:pPr>
      <w:shd w:val="clear" w:color="auto" w:fill="FFFFFF"/>
      <w:spacing w:before="420" w:after="240" w:line="322" w:lineRule="exact"/>
      <w:jc w:val="center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344234C1DF599D21CB2870FFB79FE16C61D4D9672A9D1435A3104ABA2533CCDD003F97Dh86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Duma-2</dc:creator>
  <cp:keywords/>
  <dc:description/>
  <cp:lastModifiedBy>Duma-2</cp:lastModifiedBy>
  <cp:revision>4</cp:revision>
  <dcterms:created xsi:type="dcterms:W3CDTF">2023-04-05T00:10:00Z</dcterms:created>
  <dcterms:modified xsi:type="dcterms:W3CDTF">2023-04-05T00:16:00Z</dcterms:modified>
</cp:coreProperties>
</file>